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AA" w:rsidRPr="00A6046F" w:rsidRDefault="00F00558" w:rsidP="00A6046F">
      <w:pPr>
        <w:jc w:val="center"/>
        <w:rPr>
          <w:rFonts w:asciiTheme="majorHAnsi" w:hAnsiTheme="majorHAnsi"/>
          <w:b/>
          <w:sz w:val="20"/>
          <w:szCs w:val="20"/>
        </w:rPr>
      </w:pPr>
      <w:r w:rsidRPr="00A6046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6046F" w:rsidRPr="00A6046F" w:rsidRDefault="00692F04" w:rsidP="00A6046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6046F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3851D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65BAA" w:rsidRPr="00A6046F" w:rsidRDefault="00692F04" w:rsidP="00A6046F">
      <w:pPr>
        <w:jc w:val="center"/>
        <w:rPr>
          <w:rFonts w:asciiTheme="majorHAnsi" w:hAnsiTheme="majorHAnsi"/>
          <w:b/>
          <w:sz w:val="20"/>
          <w:szCs w:val="20"/>
        </w:rPr>
      </w:pPr>
      <w:r w:rsidRPr="00A6046F">
        <w:rPr>
          <w:rFonts w:asciiTheme="majorHAnsi" w:hAnsiTheme="majorHAnsi"/>
          <w:b/>
          <w:sz w:val="20"/>
          <w:szCs w:val="20"/>
        </w:rPr>
        <w:t>18</w:t>
      </w:r>
      <w:r w:rsidR="008712B5" w:rsidRPr="00A6046F">
        <w:rPr>
          <w:rFonts w:asciiTheme="majorHAnsi" w:hAnsiTheme="majorHAnsi"/>
          <w:b/>
          <w:sz w:val="20"/>
          <w:szCs w:val="20"/>
        </w:rPr>
        <w:t xml:space="preserve"> се</w:t>
      </w:r>
      <w:r w:rsidRPr="00A6046F">
        <w:rPr>
          <w:rFonts w:asciiTheme="majorHAnsi" w:hAnsiTheme="majorHAnsi"/>
          <w:b/>
          <w:sz w:val="20"/>
          <w:szCs w:val="20"/>
        </w:rPr>
        <w:t>нтября</w:t>
      </w:r>
      <w:r w:rsidR="008712B5" w:rsidRPr="00A6046F">
        <w:rPr>
          <w:rFonts w:asciiTheme="majorHAnsi" w:hAnsiTheme="majorHAnsi"/>
          <w:b/>
          <w:sz w:val="20"/>
          <w:szCs w:val="20"/>
        </w:rPr>
        <w:t xml:space="preserve"> </w:t>
      </w:r>
      <w:r w:rsidRPr="00A6046F">
        <w:rPr>
          <w:rFonts w:asciiTheme="majorHAnsi" w:hAnsiTheme="majorHAnsi"/>
          <w:b/>
          <w:sz w:val="20"/>
          <w:szCs w:val="20"/>
        </w:rPr>
        <w:t>2</w:t>
      </w:r>
      <w:r w:rsidRPr="00A6046F">
        <w:rPr>
          <w:rFonts w:asciiTheme="majorHAnsi" w:hAnsiTheme="majorHAnsi"/>
          <w:b/>
          <w:sz w:val="20"/>
          <w:szCs w:val="20"/>
        </w:rPr>
        <w:t>023</w:t>
      </w:r>
      <w:r w:rsidR="008712B5" w:rsidRPr="00A6046F">
        <w:rPr>
          <w:rFonts w:asciiTheme="majorHAnsi" w:hAnsiTheme="majorHAnsi"/>
          <w:b/>
          <w:sz w:val="20"/>
          <w:szCs w:val="20"/>
        </w:rPr>
        <w:t xml:space="preserve"> го</w:t>
      </w:r>
      <w:r w:rsidRPr="00A6046F">
        <w:rPr>
          <w:rFonts w:asciiTheme="majorHAnsi" w:hAnsiTheme="majorHAnsi"/>
          <w:b/>
          <w:sz w:val="20"/>
          <w:szCs w:val="20"/>
        </w:rPr>
        <w:t>да</w:t>
      </w:r>
      <w:r w:rsidR="008712B5" w:rsidRPr="00A6046F">
        <w:rPr>
          <w:rFonts w:asciiTheme="majorHAnsi" w:hAnsiTheme="majorHAnsi"/>
          <w:b/>
          <w:sz w:val="20"/>
          <w:szCs w:val="20"/>
        </w:rPr>
        <w:t xml:space="preserve"> </w:t>
      </w:r>
      <w:r w:rsidRPr="00A6046F">
        <w:rPr>
          <w:rFonts w:asciiTheme="majorHAnsi" w:hAnsiTheme="majorHAnsi"/>
          <w:b/>
          <w:sz w:val="20"/>
          <w:szCs w:val="20"/>
        </w:rPr>
        <w:t>№ 154</w:t>
      </w:r>
      <w:r w:rsidRPr="00A6046F">
        <w:rPr>
          <w:rFonts w:asciiTheme="majorHAnsi" w:hAnsiTheme="majorHAnsi"/>
          <w:b/>
          <w:sz w:val="20"/>
          <w:szCs w:val="20"/>
        </w:rPr>
        <w:t>3</w:t>
      </w:r>
      <w:r w:rsidR="008712B5" w:rsidRPr="00A6046F">
        <w:rPr>
          <w:rFonts w:asciiTheme="majorHAnsi" w:hAnsiTheme="majorHAnsi"/>
          <w:b/>
          <w:sz w:val="20"/>
          <w:szCs w:val="20"/>
        </w:rPr>
        <w:t>-</w:t>
      </w:r>
      <w:r w:rsidRPr="00A6046F">
        <w:rPr>
          <w:rFonts w:asciiTheme="majorHAnsi" w:hAnsiTheme="majorHAnsi"/>
          <w:b/>
          <w:sz w:val="20"/>
          <w:szCs w:val="20"/>
        </w:rPr>
        <w:t>р</w:t>
      </w:r>
    </w:p>
    <w:p w:rsidR="00A6046F" w:rsidRDefault="008712B5" w:rsidP="00A6046F">
      <w:pPr>
        <w:jc w:val="center"/>
        <w:rPr>
          <w:rFonts w:asciiTheme="majorHAnsi" w:hAnsiTheme="majorHAnsi"/>
          <w:b/>
          <w:sz w:val="20"/>
          <w:szCs w:val="20"/>
        </w:rPr>
      </w:pPr>
      <w:r w:rsidRPr="00A6046F">
        <w:rPr>
          <w:rFonts w:asciiTheme="majorHAnsi" w:hAnsiTheme="majorHAnsi"/>
          <w:b/>
          <w:sz w:val="20"/>
          <w:szCs w:val="20"/>
        </w:rPr>
        <w:t>«</w:t>
      </w:r>
      <w:r w:rsidR="00692F04" w:rsidRPr="00A6046F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A6046F" w:rsidRDefault="00692F04" w:rsidP="00A6046F">
      <w:pPr>
        <w:jc w:val="center"/>
        <w:rPr>
          <w:rFonts w:asciiTheme="majorHAnsi" w:hAnsiTheme="majorHAnsi"/>
          <w:b/>
          <w:sz w:val="20"/>
          <w:szCs w:val="20"/>
        </w:rPr>
      </w:pPr>
      <w:r w:rsidRPr="00A6046F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712B5" w:rsidRPr="00A6046F">
        <w:rPr>
          <w:rFonts w:asciiTheme="majorHAnsi" w:hAnsiTheme="majorHAnsi"/>
          <w:b/>
          <w:sz w:val="20"/>
          <w:szCs w:val="20"/>
        </w:rPr>
        <w:t xml:space="preserve"> </w:t>
      </w:r>
      <w:r w:rsidRPr="00A6046F">
        <w:rPr>
          <w:rFonts w:asciiTheme="majorHAnsi" w:hAnsiTheme="majorHAnsi"/>
          <w:b/>
          <w:sz w:val="20"/>
          <w:szCs w:val="20"/>
        </w:rPr>
        <w:t>электросетевого</w:t>
      </w:r>
      <w:r w:rsidR="008712B5" w:rsidRPr="00A6046F">
        <w:rPr>
          <w:rFonts w:asciiTheme="majorHAnsi" w:hAnsiTheme="majorHAnsi"/>
          <w:b/>
          <w:sz w:val="20"/>
          <w:szCs w:val="20"/>
        </w:rPr>
        <w:t xml:space="preserve"> </w:t>
      </w:r>
      <w:r w:rsidRPr="00A6046F">
        <w:rPr>
          <w:rFonts w:asciiTheme="majorHAnsi" w:hAnsiTheme="majorHAnsi"/>
          <w:b/>
          <w:sz w:val="20"/>
          <w:szCs w:val="20"/>
        </w:rPr>
        <w:t xml:space="preserve">хозяйства, </w:t>
      </w:r>
      <w:r w:rsidRPr="00A6046F">
        <w:rPr>
          <w:rFonts w:asciiTheme="majorHAnsi" w:hAnsiTheme="majorHAnsi"/>
          <w:b/>
          <w:sz w:val="20"/>
          <w:szCs w:val="20"/>
        </w:rPr>
        <w:t xml:space="preserve">расположенного </w:t>
      </w:r>
    </w:p>
    <w:p w:rsidR="00A6046F" w:rsidRDefault="00692F04" w:rsidP="00A6046F">
      <w:pPr>
        <w:jc w:val="center"/>
        <w:rPr>
          <w:rFonts w:asciiTheme="majorHAnsi" w:hAnsiTheme="majorHAnsi"/>
          <w:b/>
          <w:sz w:val="20"/>
          <w:szCs w:val="20"/>
        </w:rPr>
      </w:pPr>
      <w:r w:rsidRPr="00A6046F">
        <w:rPr>
          <w:rFonts w:asciiTheme="majorHAnsi" w:hAnsiTheme="majorHAnsi"/>
          <w:b/>
          <w:sz w:val="20"/>
          <w:szCs w:val="20"/>
        </w:rPr>
        <w:t xml:space="preserve">в границах охранной зоны «ЛЭП-0,4 </w:t>
      </w:r>
      <w:proofErr w:type="spellStart"/>
      <w:r w:rsidRPr="00A6046F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6046F">
        <w:rPr>
          <w:rFonts w:asciiTheme="majorHAnsi" w:hAnsiTheme="majorHAnsi"/>
          <w:b/>
          <w:sz w:val="20"/>
          <w:szCs w:val="20"/>
        </w:rPr>
        <w:t xml:space="preserve"> ТП 270 </w:t>
      </w:r>
      <w:proofErr w:type="spellStart"/>
      <w:r w:rsidRPr="00A6046F">
        <w:rPr>
          <w:rFonts w:asciiTheme="majorHAnsi" w:hAnsiTheme="majorHAnsi"/>
          <w:b/>
          <w:sz w:val="20"/>
          <w:szCs w:val="20"/>
        </w:rPr>
        <w:t>ф</w:t>
      </w:r>
      <w:proofErr w:type="gramStart"/>
      <w:r w:rsidRPr="00A6046F">
        <w:rPr>
          <w:rFonts w:asciiTheme="majorHAnsi" w:hAnsiTheme="majorHAnsi"/>
          <w:b/>
          <w:sz w:val="20"/>
          <w:szCs w:val="20"/>
        </w:rPr>
        <w:t>.З</w:t>
      </w:r>
      <w:proofErr w:type="spellEnd"/>
      <w:proofErr w:type="gramEnd"/>
      <w:r w:rsidRPr="00A6046F">
        <w:rPr>
          <w:rFonts w:asciiTheme="majorHAnsi" w:hAnsiTheme="majorHAnsi"/>
          <w:b/>
          <w:sz w:val="20"/>
          <w:szCs w:val="20"/>
        </w:rPr>
        <w:t xml:space="preserve"> ПС Октябрьская» </w:t>
      </w:r>
    </w:p>
    <w:p w:rsidR="00D65BAA" w:rsidRPr="00A6046F" w:rsidRDefault="00692F04" w:rsidP="00A6046F">
      <w:pPr>
        <w:jc w:val="center"/>
        <w:rPr>
          <w:rFonts w:asciiTheme="majorHAnsi" w:hAnsiTheme="majorHAnsi"/>
          <w:b/>
          <w:sz w:val="20"/>
          <w:szCs w:val="20"/>
        </w:rPr>
      </w:pPr>
      <w:r w:rsidRPr="00A6046F">
        <w:rPr>
          <w:rFonts w:asciiTheme="majorHAnsi" w:hAnsiTheme="majorHAnsi"/>
          <w:b/>
          <w:sz w:val="20"/>
          <w:szCs w:val="20"/>
        </w:rPr>
        <w:t>(реестровый номер - 30:12-6.2359)</w:t>
      </w:r>
      <w:r w:rsidR="008712B5" w:rsidRPr="00A6046F">
        <w:rPr>
          <w:rFonts w:asciiTheme="majorHAnsi" w:hAnsiTheme="majorHAnsi"/>
          <w:b/>
          <w:sz w:val="20"/>
          <w:szCs w:val="20"/>
        </w:rPr>
        <w:t>»</w:t>
      </w:r>
    </w:p>
    <w:p w:rsidR="00D65BAA" w:rsidRPr="00C9134F" w:rsidRDefault="00692F04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2C648B">
        <w:rPr>
          <w:rFonts w:ascii="Arial" w:hAnsi="Arial" w:cs="Arial"/>
          <w:sz w:val="18"/>
          <w:szCs w:val="18"/>
        </w:rPr>
        <w:t> </w:t>
      </w:r>
      <w:r w:rsidRPr="00C9134F">
        <w:rPr>
          <w:rFonts w:ascii="Arial" w:hAnsi="Arial" w:cs="Arial"/>
          <w:sz w:val="18"/>
          <w:szCs w:val="18"/>
        </w:rPr>
        <w:t xml:space="preserve">03-10-02-11944/21, в соответствии со ст. 23, </w:t>
      </w:r>
      <w:proofErr w:type="spellStart"/>
      <w:r w:rsidRPr="00C9134F">
        <w:rPr>
          <w:rFonts w:ascii="Arial" w:hAnsi="Arial" w:cs="Arial"/>
          <w:sz w:val="18"/>
          <w:szCs w:val="18"/>
        </w:rPr>
        <w:t>ст.ст</w:t>
      </w:r>
      <w:proofErr w:type="spellEnd"/>
      <w:r w:rsidRPr="00C9134F">
        <w:rPr>
          <w:rFonts w:ascii="Arial" w:hAnsi="Arial" w:cs="Arial"/>
          <w:sz w:val="18"/>
          <w:szCs w:val="18"/>
        </w:rPr>
        <w:t>. 39.37- 39.43</w:t>
      </w:r>
      <w:r w:rsidRPr="00C9134F">
        <w:rPr>
          <w:rFonts w:ascii="Arial" w:hAnsi="Arial" w:cs="Arial"/>
          <w:sz w:val="18"/>
          <w:szCs w:val="18"/>
        </w:rPr>
        <w:t>, 39.46, 39.50 Земельного кодекса</w:t>
      </w:r>
      <w:r w:rsidRPr="00C9134F">
        <w:rPr>
          <w:rFonts w:ascii="Arial" w:hAnsi="Arial" w:cs="Arial"/>
          <w:sz w:val="18"/>
          <w:szCs w:val="18"/>
        </w:rPr>
        <w:t xml:space="preserve"> Российской Федерации, </w:t>
      </w:r>
      <w:proofErr w:type="spellStart"/>
      <w:r w:rsidRPr="00C9134F">
        <w:rPr>
          <w:rFonts w:ascii="Arial" w:hAnsi="Arial" w:cs="Arial"/>
          <w:sz w:val="18"/>
          <w:szCs w:val="18"/>
        </w:rPr>
        <w:t>п</w:t>
      </w:r>
      <w:proofErr w:type="gramStart"/>
      <w:r w:rsidRPr="00C9134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9134F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</w:t>
      </w:r>
      <w:r w:rsidRPr="00C9134F">
        <w:rPr>
          <w:rFonts w:ascii="Arial" w:hAnsi="Arial" w:cs="Arial"/>
          <w:sz w:val="18"/>
          <w:szCs w:val="18"/>
        </w:rPr>
        <w:t>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D65BAA" w:rsidRPr="00C9134F" w:rsidRDefault="00692F04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C9134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C9134F">
        <w:rPr>
          <w:rFonts w:ascii="Arial" w:hAnsi="Arial" w:cs="Arial"/>
          <w:sz w:val="18"/>
          <w:szCs w:val="18"/>
        </w:rPr>
        <w:t>Россети</w:t>
      </w:r>
      <w:proofErr w:type="spellEnd"/>
      <w:r w:rsidRPr="00C9134F">
        <w:rPr>
          <w:rFonts w:ascii="Arial" w:hAnsi="Arial" w:cs="Arial"/>
          <w:sz w:val="18"/>
          <w:szCs w:val="18"/>
        </w:rPr>
        <w:t xml:space="preserve"> Юг» (ОГРН 1076164009096, ИНН 6164266561, ю</w:t>
      </w:r>
      <w:r w:rsidRPr="00C9134F">
        <w:rPr>
          <w:rFonts w:ascii="Arial" w:hAnsi="Arial" w:cs="Arial"/>
          <w:sz w:val="18"/>
          <w:szCs w:val="18"/>
        </w:rPr>
        <w:t>ридический адрес:</w:t>
      </w:r>
      <w:proofErr w:type="gramEnd"/>
      <w:r w:rsidRPr="00C9134F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Pr="00C9134F">
        <w:rPr>
          <w:rFonts w:ascii="Arial" w:hAnsi="Arial" w:cs="Arial"/>
          <w:sz w:val="18"/>
          <w:szCs w:val="18"/>
        </w:rPr>
        <w:t>кВ</w:t>
      </w:r>
      <w:proofErr w:type="spellEnd"/>
      <w:r w:rsidRPr="00C9134F">
        <w:rPr>
          <w:rFonts w:ascii="Arial" w:hAnsi="Arial" w:cs="Arial"/>
          <w:sz w:val="18"/>
          <w:szCs w:val="18"/>
        </w:rPr>
        <w:t xml:space="preserve"> ТП270 2425 м», расположенного в границах охранной зоны «ЛЭП-0,4 </w:t>
      </w:r>
      <w:proofErr w:type="spellStart"/>
      <w:r w:rsidRPr="00C9134F">
        <w:rPr>
          <w:rFonts w:ascii="Arial" w:hAnsi="Arial" w:cs="Arial"/>
          <w:sz w:val="18"/>
          <w:szCs w:val="18"/>
        </w:rPr>
        <w:t>кВ</w:t>
      </w:r>
      <w:proofErr w:type="spellEnd"/>
      <w:r w:rsidRPr="00C9134F">
        <w:rPr>
          <w:rFonts w:ascii="Arial" w:hAnsi="Arial" w:cs="Arial"/>
          <w:sz w:val="18"/>
          <w:szCs w:val="18"/>
        </w:rPr>
        <w:t xml:space="preserve"> ТП 270 </w:t>
      </w:r>
      <w:proofErr w:type="spellStart"/>
      <w:r w:rsidRPr="00C9134F">
        <w:rPr>
          <w:rFonts w:ascii="Arial" w:hAnsi="Arial" w:cs="Arial"/>
          <w:sz w:val="18"/>
          <w:szCs w:val="18"/>
        </w:rPr>
        <w:t>ф</w:t>
      </w:r>
      <w:proofErr w:type="gramStart"/>
      <w:r w:rsidRPr="00C9134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C9134F">
        <w:rPr>
          <w:rFonts w:ascii="Arial" w:hAnsi="Arial" w:cs="Arial"/>
          <w:sz w:val="18"/>
          <w:szCs w:val="18"/>
        </w:rPr>
        <w:t xml:space="preserve"> ПС Октяб</w:t>
      </w:r>
      <w:r w:rsidRPr="00C9134F">
        <w:rPr>
          <w:rFonts w:ascii="Arial" w:hAnsi="Arial" w:cs="Arial"/>
          <w:sz w:val="18"/>
          <w:szCs w:val="18"/>
        </w:rPr>
        <w:t>рьская» (реестровый номер - 30:12- 6.2359)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</w:t>
      </w:r>
      <w:r w:rsidRPr="00C9134F">
        <w:rPr>
          <w:rFonts w:ascii="Arial" w:hAnsi="Arial" w:cs="Arial"/>
          <w:sz w:val="18"/>
          <w:szCs w:val="18"/>
        </w:rPr>
        <w:t>азанных в приложении 1.</w:t>
      </w:r>
    </w:p>
    <w:p w:rsidR="00D65BAA" w:rsidRPr="00C9134F" w:rsidRDefault="00692F04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 2. Утвердить границы публичного сервитута в соответствии с приложенной схемой (приложение </w:t>
      </w:r>
      <w:r w:rsidRPr="00C9134F">
        <w:rPr>
          <w:rFonts w:ascii="Arial" w:hAnsi="Arial" w:cs="Arial"/>
          <w:sz w:val="18"/>
          <w:szCs w:val="18"/>
        </w:rPr>
        <w:t>2).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3. </w:t>
      </w:r>
      <w:r w:rsidR="00692F04" w:rsidRPr="00C9134F">
        <w:rPr>
          <w:rFonts w:ascii="Arial" w:hAnsi="Arial" w:cs="Arial"/>
          <w:sz w:val="18"/>
          <w:szCs w:val="18"/>
        </w:rPr>
        <w:t>Срок проведения работ</w:t>
      </w:r>
      <w:r w:rsidRPr="00C9134F">
        <w:rPr>
          <w:rFonts w:ascii="Arial" w:hAnsi="Arial" w:cs="Arial"/>
          <w:sz w:val="18"/>
          <w:szCs w:val="18"/>
        </w:rPr>
        <w:t xml:space="preserve"> </w:t>
      </w:r>
      <w:r w:rsidR="00692F04" w:rsidRPr="00C9134F">
        <w:rPr>
          <w:rFonts w:ascii="Arial" w:hAnsi="Arial" w:cs="Arial"/>
          <w:sz w:val="18"/>
          <w:szCs w:val="18"/>
        </w:rPr>
        <w:t>при предотвращении или устранении аварийных ситуаций устанавливается публичным, акционерным обществом «</w:t>
      </w:r>
      <w:proofErr w:type="spellStart"/>
      <w:r w:rsidR="00692F04" w:rsidRPr="00C9134F">
        <w:rPr>
          <w:rFonts w:ascii="Arial" w:hAnsi="Arial" w:cs="Arial"/>
          <w:sz w:val="18"/>
          <w:szCs w:val="18"/>
        </w:rPr>
        <w:t>Россети</w:t>
      </w:r>
      <w:proofErr w:type="spellEnd"/>
      <w:r w:rsidR="00692F04" w:rsidRPr="00C9134F">
        <w:rPr>
          <w:rFonts w:ascii="Arial" w:hAnsi="Arial" w:cs="Arial"/>
          <w:sz w:val="18"/>
          <w:szCs w:val="18"/>
        </w:rPr>
        <w:t xml:space="preserve"> Юг</w:t>
      </w:r>
      <w:r w:rsidR="00692F04" w:rsidRPr="00C9134F">
        <w:rPr>
          <w:rFonts w:ascii="Arial" w:hAnsi="Arial" w:cs="Arial"/>
          <w:sz w:val="18"/>
          <w:szCs w:val="18"/>
        </w:rPr>
        <w:t xml:space="preserve">» с учетом, ограничений, предусмотренных действующим законодательством. </w:t>
      </w:r>
      <w:proofErr w:type="gramStart"/>
      <w:r w:rsidR="00692F04" w:rsidRPr="00C9134F">
        <w:rPr>
          <w:rFonts w:ascii="Arial" w:hAnsi="Arial" w:cs="Arial"/>
          <w:sz w:val="18"/>
          <w:szCs w:val="18"/>
        </w:rPr>
        <w:t>Капитальный ремонт</w:t>
      </w:r>
      <w:r w:rsidR="00692F04" w:rsidRPr="00C9134F">
        <w:rPr>
          <w:rFonts w:ascii="Arial" w:hAnsi="Arial" w:cs="Arial"/>
          <w:sz w:val="18"/>
          <w:szCs w:val="18"/>
        </w:rPr>
        <w:t xml:space="preserve">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</w:t>
      </w:r>
      <w:r w:rsidR="00692F04" w:rsidRPr="00C9134F">
        <w:rPr>
          <w:rFonts w:ascii="Arial" w:hAnsi="Arial" w:cs="Arial"/>
          <w:sz w:val="18"/>
          <w:szCs w:val="18"/>
        </w:rPr>
        <w:t>1</w:t>
      </w:r>
      <w:r w:rsidR="00A6046F" w:rsidRPr="00C9134F">
        <w:rPr>
          <w:rFonts w:ascii="Arial" w:hAnsi="Arial" w:cs="Arial"/>
          <w:sz w:val="18"/>
          <w:szCs w:val="18"/>
        </w:rPr>
        <w:t xml:space="preserve"> </w:t>
      </w:r>
      <w:r w:rsidR="00692F04" w:rsidRPr="00C9134F">
        <w:rPr>
          <w:rFonts w:ascii="Arial" w:hAnsi="Arial" w:cs="Arial"/>
          <w:sz w:val="18"/>
          <w:szCs w:val="18"/>
        </w:rPr>
        <w:t xml:space="preserve">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</w:t>
      </w:r>
      <w:r w:rsidR="00692F04" w:rsidRPr="00C9134F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4. </w:t>
      </w:r>
      <w:r w:rsidR="00692F04" w:rsidRPr="00C9134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5. </w:t>
      </w:r>
      <w:r w:rsidR="00692F04" w:rsidRPr="00C9134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92F04" w:rsidRPr="00C9134F">
        <w:rPr>
          <w:rFonts w:ascii="Arial" w:hAnsi="Arial" w:cs="Arial"/>
          <w:sz w:val="18"/>
          <w:szCs w:val="18"/>
        </w:rPr>
        <w:t>Россети</w:t>
      </w:r>
      <w:proofErr w:type="spellEnd"/>
      <w:r w:rsidR="00692F04" w:rsidRPr="00C9134F">
        <w:rPr>
          <w:rFonts w:ascii="Arial" w:hAnsi="Arial" w:cs="Arial"/>
          <w:sz w:val="18"/>
          <w:szCs w:val="18"/>
        </w:rPr>
        <w:t xml:space="preserve"> Юг»: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5.1. </w:t>
      </w:r>
      <w:r w:rsidR="00692F04" w:rsidRPr="00C9134F">
        <w:rPr>
          <w:rFonts w:ascii="Arial" w:hAnsi="Arial" w:cs="Arial"/>
          <w:sz w:val="18"/>
          <w:szCs w:val="18"/>
        </w:rPr>
        <w:t>Привести зе</w:t>
      </w:r>
      <w:r w:rsidR="00692F04" w:rsidRPr="00C9134F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692F04" w:rsidRPr="00C9134F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5.2. </w:t>
      </w:r>
      <w:r w:rsidR="00692F04" w:rsidRPr="00C9134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92F04" w:rsidRPr="00C9134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</w:t>
      </w:r>
      <w:r w:rsidR="00692F04" w:rsidRPr="00C9134F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</w:t>
      </w:r>
      <w:r w:rsidR="00692F04" w:rsidRPr="00C9134F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7. </w:t>
      </w:r>
      <w:r w:rsidR="00692F04" w:rsidRPr="00C9134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</w:t>
      </w:r>
      <w:r w:rsidR="00692F04" w:rsidRPr="00C9134F">
        <w:rPr>
          <w:rFonts w:ascii="Arial" w:hAnsi="Arial" w:cs="Arial"/>
          <w:sz w:val="18"/>
          <w:szCs w:val="18"/>
        </w:rPr>
        <w:t>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7.1. </w:t>
      </w:r>
      <w:r w:rsidR="00692F04" w:rsidRPr="00C9134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</w:t>
      </w:r>
      <w:r w:rsidR="00692F04" w:rsidRPr="00C9134F">
        <w:rPr>
          <w:rFonts w:ascii="Arial" w:hAnsi="Arial" w:cs="Arial"/>
          <w:sz w:val="18"/>
          <w:szCs w:val="18"/>
        </w:rPr>
        <w:t xml:space="preserve">стоположения границ публичного сервитута в Управление </w:t>
      </w:r>
      <w:proofErr w:type="spellStart"/>
      <w:r w:rsidR="00692F04" w:rsidRPr="00C9134F">
        <w:rPr>
          <w:rFonts w:ascii="Arial" w:hAnsi="Arial" w:cs="Arial"/>
          <w:sz w:val="18"/>
          <w:szCs w:val="18"/>
        </w:rPr>
        <w:t>Росреестра</w:t>
      </w:r>
      <w:proofErr w:type="spellEnd"/>
      <w:r w:rsidR="00692F04" w:rsidRPr="00C9134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7.2. </w:t>
      </w:r>
      <w:r w:rsidR="00692F04" w:rsidRPr="00C9134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</w:t>
      </w:r>
      <w:r w:rsidR="00692F04" w:rsidRPr="00C9134F">
        <w:rPr>
          <w:rFonts w:ascii="Arial" w:hAnsi="Arial" w:cs="Arial"/>
          <w:sz w:val="18"/>
          <w:szCs w:val="18"/>
        </w:rPr>
        <w:t>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7.3. </w:t>
      </w:r>
      <w:r w:rsidR="00692F04" w:rsidRPr="00C9134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65BAA" w:rsidRPr="00C9134F" w:rsidRDefault="008712B5" w:rsidP="00C9134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sz w:val="18"/>
          <w:szCs w:val="18"/>
        </w:rPr>
        <w:t xml:space="preserve">8. </w:t>
      </w:r>
      <w:r w:rsidR="00692F04" w:rsidRPr="00C9134F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692F04" w:rsidRPr="00C9134F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692F04" w:rsidRPr="00C9134F">
        <w:rPr>
          <w:rFonts w:ascii="Arial" w:hAnsi="Arial" w:cs="Arial"/>
          <w:sz w:val="18"/>
          <w:szCs w:val="18"/>
        </w:rPr>
        <w:t>разместить</w:t>
      </w:r>
      <w:proofErr w:type="gramEnd"/>
      <w:r w:rsidR="00692F04" w:rsidRPr="00C9134F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692F04" w:rsidRPr="00C9134F">
        <w:rPr>
          <w:rFonts w:ascii="Arial" w:hAnsi="Arial" w:cs="Arial"/>
          <w:sz w:val="18"/>
          <w:szCs w:val="18"/>
        </w:rPr>
        <w:t>нистрации муниципального образования «Городской округ город Астрахань» на</w:t>
      </w:r>
      <w:r w:rsidRPr="00C9134F">
        <w:rPr>
          <w:rFonts w:ascii="Arial" w:hAnsi="Arial" w:cs="Arial"/>
          <w:sz w:val="18"/>
          <w:szCs w:val="18"/>
        </w:rPr>
        <w:t xml:space="preserve"> </w:t>
      </w:r>
      <w:r w:rsidR="00692F04" w:rsidRPr="00C9134F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D65BAA" w:rsidRPr="00C9134F" w:rsidRDefault="00692F04" w:rsidP="008712B5">
      <w:pPr>
        <w:jc w:val="right"/>
        <w:rPr>
          <w:rFonts w:ascii="Arial" w:hAnsi="Arial" w:cs="Arial"/>
          <w:sz w:val="18"/>
          <w:szCs w:val="18"/>
        </w:rPr>
      </w:pPr>
      <w:r w:rsidRPr="00C9134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712B5" w:rsidRPr="00C9134F">
        <w:rPr>
          <w:rFonts w:ascii="Arial" w:hAnsi="Arial" w:cs="Arial"/>
          <w:b/>
          <w:sz w:val="18"/>
          <w:szCs w:val="18"/>
        </w:rPr>
        <w:t xml:space="preserve"> </w:t>
      </w:r>
      <w:r w:rsidRPr="00C9134F">
        <w:rPr>
          <w:rFonts w:ascii="Arial" w:hAnsi="Arial" w:cs="Arial"/>
          <w:b/>
          <w:sz w:val="18"/>
          <w:szCs w:val="18"/>
        </w:rPr>
        <w:t>«Городской округ город Астр</w:t>
      </w:r>
      <w:r w:rsidRPr="00C9134F">
        <w:rPr>
          <w:rFonts w:ascii="Arial" w:hAnsi="Arial" w:cs="Arial"/>
          <w:b/>
          <w:sz w:val="18"/>
          <w:szCs w:val="18"/>
        </w:rPr>
        <w:t>ахань»</w:t>
      </w:r>
      <w:r w:rsidR="008712B5" w:rsidRPr="00C9134F">
        <w:rPr>
          <w:rFonts w:ascii="Arial" w:hAnsi="Arial" w:cs="Arial"/>
          <w:b/>
          <w:sz w:val="18"/>
          <w:szCs w:val="18"/>
        </w:rPr>
        <w:t xml:space="preserve"> </w:t>
      </w:r>
      <w:r w:rsidRPr="00C9134F">
        <w:rPr>
          <w:rFonts w:ascii="Arial" w:hAnsi="Arial" w:cs="Arial"/>
          <w:b/>
          <w:sz w:val="18"/>
          <w:szCs w:val="18"/>
        </w:rPr>
        <w:t>О.А. Полумордвинов</w:t>
      </w:r>
    </w:p>
    <w:p w:rsidR="00C9134F" w:rsidRPr="00C9134F" w:rsidRDefault="00C9134F">
      <w:pPr>
        <w:jc w:val="right"/>
        <w:rPr>
          <w:rFonts w:ascii="Arial" w:hAnsi="Arial" w:cs="Arial"/>
          <w:sz w:val="18"/>
          <w:szCs w:val="18"/>
        </w:rPr>
      </w:pPr>
    </w:p>
    <w:sectPr w:rsidR="00C9134F" w:rsidRPr="00C9134F" w:rsidSect="00C9134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F04" w:rsidRDefault="00692F04">
      <w:r>
        <w:separator/>
      </w:r>
    </w:p>
  </w:endnote>
  <w:endnote w:type="continuationSeparator" w:id="0">
    <w:p w:rsidR="00692F04" w:rsidRDefault="0069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F04" w:rsidRDefault="00692F04"/>
  </w:footnote>
  <w:footnote w:type="continuationSeparator" w:id="0">
    <w:p w:rsidR="00692F04" w:rsidRDefault="00692F0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C1563E"/>
    <w:multiLevelType w:val="multilevel"/>
    <w:tmpl w:val="95E8748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65BAA"/>
    <w:rsid w:val="002C648B"/>
    <w:rsid w:val="003851DF"/>
    <w:rsid w:val="00692F04"/>
    <w:rsid w:val="008712B5"/>
    <w:rsid w:val="00A6046F"/>
    <w:rsid w:val="00C9134F"/>
    <w:rsid w:val="00CE058F"/>
    <w:rsid w:val="00D65BAA"/>
    <w:rsid w:val="00F0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Arial" w:eastAsia="Arial" w:hAnsi="Arial" w:cs="Arial"/>
      <w:i/>
      <w:iCs/>
      <w:sz w:val="13"/>
      <w:szCs w:val="1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80"/>
    </w:pPr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Arial" w:eastAsia="Arial" w:hAnsi="Arial" w:cs="Arial"/>
      <w:i/>
      <w:iCs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AAE29-D471-4E78-A57A-021715275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2023-09-18T10:39:00Z</dcterms:created>
  <dcterms:modified xsi:type="dcterms:W3CDTF">2023-09-18T11:17:00Z</dcterms:modified>
</cp:coreProperties>
</file>